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33_1" w:id="100001"/>
      <w:bookmarkStart w:name="book3a02d7bd-1c4a-489d-af2f-f4fc9fa4e31c_1" w:id="100002"/>
      <w:r>
        <w:t>attrNameLst</w:t>
      </w:r>
      <w:r>
        <w:t xml:space="preserve"> (Attribute Name List)</w:t>
      </w:r>
      <w:bookmarkEnd w:id="100001"/>
    </w:p>
    <w:bookmarkEnd w:id="100002"/>
    <w:p w:rsidRDefault="007133A4" w:rsidP="007133A4" w:rsidR="007133A4">
      <w:r>
        <w:t xml:space="preserve">This element is used to describe a list of attributes in which to apply an animation to. </w:t>
      </w:r>
    </w:p>
    <w:p w:rsidRDefault="007133A4" w:rsidP="007133A4" w:rsidR="007133A4">
      <w:r>
        <w:t>[Example:  Consider trying to emphasize the txt font size within the body of a shape. The attribute would be 'style.fontSize' and this can be done by doing the following:</w:t>
      </w:r>
    </w:p>
    <w:p w:rsidRDefault="007133A4" w:rsidP="007133A4" w:rsidR="007133A4">
      <w:pPr>
        <w:pStyle w:val="c"/>
      </w:pPr>
      <w:r>
        <w:t>&lt;p:</w:t>
      </w:r>
      <w:hyperlink r:id="rId8">
        <w:r>
          <w:rPr>
            <w:rStyle w:val="Hyperlink"/>
          </w:rPr>
          <w:t>anim</w:t>
        </w:r>
      </w:hyperlink>
      <w:r>
        <w:t xml:space="preserve"> </w:t>
      </w:r>
      <w:hyperlink r:id="rId9">
        <w:r>
          <w:rPr>
            <w:rStyle w:val="Hyperlink"/>
          </w:rPr>
          <w:t>to</w:t>
        </w:r>
      </w:hyperlink>
      <w:r>
        <w:t>="1.5" calcmode="lin" valueType="num"&gt;</w:t>
      </w:r>
    </w:p>
    <w:p w:rsidRDefault="007133A4" w:rsidP="007133A4" w:rsidR="007133A4">
      <w:pPr>
        <w:pStyle w:val="c"/>
      </w:pPr>
      <w:r>
        <w:t xml:space="preserve">  &lt;p:</w:t>
      </w:r>
      <w:hyperlink r:id="rId10">
        <w:r>
          <w:rPr>
            <w:rStyle w:val="Hyperlink"/>
          </w:rPr>
          <w:t>cBhvr</w:t>
        </w:r>
      </w:hyperlink>
      <w:r>
        <w:t xml:space="preserve"> override="childStyle"&gt;</w:t>
      </w:r>
    </w:p>
    <w:p w:rsidRDefault="007133A4" w:rsidP="007133A4" w:rsidR="007133A4">
      <w:pPr>
        <w:pStyle w:val="c"/>
      </w:pPr>
      <w:r>
        <w:t xml:space="preserve">    &lt;p:</w:t>
      </w:r>
      <w:hyperlink r:id="rId11">
        <w:r>
          <w:rPr>
            <w:rStyle w:val="Hyperlink"/>
          </w:rPr>
          <w:t>cTn</w:t>
        </w:r>
      </w:hyperlink>
      <w:r>
        <w:t xml:space="preserve"> id="6" dur="2000" fill="hold"/&gt;</w:t>
      </w:r>
    </w:p>
    <w:p w:rsidRDefault="007133A4" w:rsidP="007133A4" w:rsidR="007133A4">
      <w:pPr>
        <w:pStyle w:val="c"/>
      </w:pPr>
      <w:r>
        <w:t xml:space="preserve">    &lt;p:</w:t>
      </w:r>
      <w:hyperlink r:id="rId12">
        <w:r>
          <w:rPr>
            <w:rStyle w:val="Hyperlink"/>
          </w:rPr>
          <w:t>tgtEl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&lt;p:</w:t>
      </w:r>
      <w:hyperlink r:id="rId13">
        <w:r>
          <w:rPr>
            <w:rStyle w:val="Hyperlink"/>
          </w:rPr>
          <w:t>spTgt</w:t>
        </w:r>
      </w:hyperlink>
      <w:r>
        <w:t xml:space="preserve"> spid="3"&gt;</w:t>
      </w:r>
    </w:p>
    <w:p w:rsidRDefault="007133A4" w:rsidP="007133A4" w:rsidR="007133A4">
      <w:pPr>
        <w:pStyle w:val="c"/>
      </w:pPr>
      <w:r>
        <w:t xml:space="preserve">        &lt;p:</w:t>
      </w:r>
      <w:hyperlink r:id="rId14">
        <w:r>
          <w:rPr>
            <w:rStyle w:val="Hyperlink"/>
          </w:rPr>
          <w:t>txEl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  &lt;p:</w:t>
      </w:r>
      <w:hyperlink r:id="rId15">
        <w:r>
          <w:rPr>
            <w:rStyle w:val="Hyperlink"/>
          </w:rPr>
          <w:t>charRg</w:t>
        </w:r>
      </w:hyperlink>
      <w:r>
        <w:t xml:space="preserve"> st="4294967295" end="4294967295"/&gt;</w:t>
      </w:r>
    </w:p>
    <w:p w:rsidRDefault="007133A4" w:rsidP="007133A4" w:rsidR="007133A4">
      <w:pPr>
        <w:pStyle w:val="c"/>
      </w:pPr>
      <w:r>
        <w:t xml:space="preserve">        &lt;/p:</w:t>
      </w:r>
      <w:hyperlink r:id="rId14">
        <w:r>
          <w:rPr>
            <w:rStyle w:val="Hyperlink"/>
          </w:rPr>
          <w:t>txEl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&lt;/p:</w:t>
      </w:r>
      <w:hyperlink r:id="rId13">
        <w:r>
          <w:rPr>
            <w:rStyle w:val="Hyperlink"/>
          </w:rPr>
          <w:t>spTgt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&lt;/p:</w:t>
      </w:r>
      <w:hyperlink r:id="rId12">
        <w:r>
          <w:rPr>
            <w:rStyle w:val="Hyperlink"/>
          </w:rPr>
          <w:t>tgtEl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&lt;p:attrNameLst&gt;</w:t>
      </w:r>
    </w:p>
    <w:p w:rsidRDefault="007133A4" w:rsidP="007133A4" w:rsidR="007133A4">
      <w:pPr>
        <w:pStyle w:val="c"/>
      </w:pPr>
      <w:r>
        <w:t xml:space="preserve">      &lt;p:</w:t>
      </w:r>
      <w:hyperlink r:id="rId16">
        <w:r>
          <w:rPr>
            <w:rStyle w:val="Hyperlink"/>
          </w:rPr>
          <w:t>attrName</w:t>
        </w:r>
      </w:hyperlink>
      <w:r>
        <w:t>&gt;style.fontSize&lt;/p:</w:t>
      </w:r>
      <w:hyperlink r:id="rId16">
        <w:r>
          <w:rPr>
            <w:rStyle w:val="Hyperlink"/>
          </w:rPr>
          <w:t>attrName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&lt;/p:attrNameLst&gt;</w:t>
      </w:r>
    </w:p>
    <w:p w:rsidRDefault="007133A4" w:rsidP="007133A4" w:rsidR="007133A4">
      <w:pPr>
        <w:pStyle w:val="c"/>
      </w:pPr>
      <w:r>
        <w:t xml:space="preserve">  &lt;/p:</w:t>
      </w:r>
      <w:hyperlink r:id="rId10">
        <w:r>
          <w:rPr>
            <w:rStyle w:val="Hyperlink"/>
          </w:rPr>
          <w:t>cBhvr</w:t>
        </w:r>
      </w:hyperlink>
      <w:r>
        <w:t>&gt;</w:t>
      </w:r>
    </w:p>
    <w:p w:rsidRDefault="007133A4" w:rsidP="007133A4" w:rsidR="007133A4">
      <w:pPr>
        <w:pStyle w:val="c"/>
      </w:pPr>
      <w:r>
        <w:t>&lt;/p:</w:t>
      </w:r>
      <w:hyperlink r:id="rId8">
        <w:r>
          <w:rPr>
            <w:rStyle w:val="Hyperlink"/>
          </w:rPr>
          <w:t>anim</w:t>
        </w:r>
      </w:hyperlink>
      <w:r>
        <w:t>&gt;</w:t>
      </w:r>
    </w:p>
    <w:p w:rsidRDefault="007133A4" w:rsidP="007133A4" w:rsidR="007133A4">
      <w:r>
        <w:t>End example]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cBhvr</w:t>
              </w:r>
            </w:hyperlink>
            <w:r>
              <w:t/>
            </w:r>
            <w:r>
              <w:t xml:space="preserve"> (§</w:t>
            </w:r>
            <w:fldSimple w:instr="REF book35d3fedc-23cd-4c2e-8886-0cd1a6d29a5e \r \h">
              <w:r>
                <w:t>4.6.22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6">
              <w:r>
                <w:rPr>
                  <w:rStyle w:val="Hyperlink"/>
                </w:rPr>
                <w:t>attrName</w:t>
              </w:r>
            </w:hyperlink>
            <w:r>
              <w:t/>
            </w:r>
            <w:r>
              <w:t xml:space="preserve"> (Attribute Name)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26b3d0c1-c2d4-4e54-90b0-7d2b6b47ffd6 \r \h">
              <w:r>
                <w:t>4.6.7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name="CT_TLBehaviorAttributeNameList"&gt;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attrName</w:t>
        </w:r>
      </w:hyperlink>
      <w:r>
        <w:t>" type="xsd:string" minOccurs="1" maxOccurs="unbounded"/&gt;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nim.docx" TargetMode="External"/><Relationship Id="rId9" Type="http://schemas.openxmlformats.org/officeDocument/2006/relationships/hyperlink" Target="to.docx" TargetMode="External"/><Relationship Id="rId10" Type="http://schemas.openxmlformats.org/officeDocument/2006/relationships/hyperlink" Target="cBhvr.docx" TargetMode="External"/><Relationship Id="rId11" Type="http://schemas.openxmlformats.org/officeDocument/2006/relationships/hyperlink" Target="cTn.docx" TargetMode="External"/><Relationship Id="rId12" Type="http://schemas.openxmlformats.org/officeDocument/2006/relationships/hyperlink" Target="tgtEl.docx" TargetMode="External"/><Relationship Id="rId13" Type="http://schemas.openxmlformats.org/officeDocument/2006/relationships/hyperlink" Target="spTgt.docx" TargetMode="External"/><Relationship Id="rId14" Type="http://schemas.openxmlformats.org/officeDocument/2006/relationships/hyperlink" Target="txEl.docx" TargetMode="External"/><Relationship Id="rId15" Type="http://schemas.openxmlformats.org/officeDocument/2006/relationships/hyperlink" Target="charRg.docx" TargetMode="External"/><Relationship Id="rId16" Type="http://schemas.openxmlformats.org/officeDocument/2006/relationships/hyperlink" Target="attr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