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711_1" w:id="100001"/>
      <w:bookmarkStart w:name="bookaee9b032-ebd9-4182-83c8-42f394cef085_1" w:id="100002"/>
      <w:r>
        <w:t>ST_AxisTypes</w:t>
      </w:r>
      <w:r>
        <w:t xml:space="preserve"> (Axis Type List)</w:t>
      </w:r>
      <w:bookmarkEnd w:id="100001"/>
    </w:p>
    <w:bookmarkEnd w:id="100002"/>
    <w:p w:rsidRDefault="00B82E19" w:rsidP="00B82E19" w:rsidR="00B82E19">
      <w:r>
        <w:t>This simple type represents a list of axis types.</w:t>
      </w:r>
    </w:p>
    <w:p w:rsidRDefault="00B82E19" w:rsidP="00B82E19" w:rsidR="00B82E19">
      <w:r>
        <w:t xml:space="preserve">This simple type allows a list of items of the </w:t>
      </w:r>
      <w:r>
        <w:t/>
      </w:r>
      <w:hyperlink r:id="rId8">
        <w:r>
          <w:rPr>
            <w:rStyle w:val="Hyperlink"/>
          </w:rPr>
          <w:t>ST_AxisType</w:t>
        </w:r>
      </w:hyperlink>
      <w:r>
        <w:t/>
      </w:r>
      <w:r>
        <w:t xml:space="preserve"> simple type (§</w:t>
      </w:r>
      <w:fldSimple w:instr="REF book28d2fbf2-2385-4895-97fd-c89a76471a07 \r \h">
        <w:r>
          <w:t>5.9.7.6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forEach@axis</w:t>
            </w:r>
            <w:r>
              <w:t xml:space="preserve"> (§</w:t>
            </w:r>
            <w:fldSimple w:instr="REF book11a353da-fd63-4dc6-9445-6f6f5a692396 \r \h">
              <w:r>
                <w:t>5.9.2.14</w:t>
              </w:r>
            </w:fldSimple>
            <w:r>
              <w:t xml:space="preserve">); </w:t>
            </w:r>
            <w:r>
              <w:t>if@axis</w:t>
            </w:r>
            <w:r>
              <w:t xml:space="preserve"> (§</w:t>
            </w:r>
            <w:fldSimple w:instr="REF book071cdfdc-2900-4eb4-b516-56d2fb7724ec \r \h">
              <w:r>
                <w:t>5.9.2.15</w:t>
              </w:r>
            </w:fldSimple>
            <w:r>
              <w:t xml:space="preserve">); </w:t>
            </w:r>
            <w:r>
              <w:t>presOf@axis</w:t>
            </w:r>
            <w:r>
              <w:t xml:space="preserve"> (§</w:t>
            </w:r>
            <w:fldSimple w:instr="REF bookc335aa93-56a4-4eb5-8af4-72f12e0394ef \r \h">
              <w:r>
                <w:t>5.9.2.21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9">
        <w:r>
          <w:rPr>
            <w:rStyle w:val="Hyperlink"/>
          </w:rPr>
          <w:t>name</w:t>
        </w:r>
      </w:hyperlink>
      <w:r>
        <w:t>="ST_AxisTypes"&gt;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&lt;list itemType="</w:t>
      </w:r>
      <w:hyperlink r:id="rId8">
        <w:r>
          <w:rPr>
            <w:rStyle w:val="Hyperlink"/>
          </w:rPr>
          <w:t>ST_AxisType</w:t>
        </w:r>
      </w:hyperlink>
      <w:r>
        <w:t>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  <w:num w:numId="83">
    <w:abstractNumId w:val="4"/>
    <w:lvlOverride w:ilvl="0">
      <w:startOverride w:val="128"/>
    </w:lvlOverride>
  </w:num>
  <w:num w:numId="84">
    <w:abstractNumId w:val="4"/>
    <w:lvlOverride w:ilvl="0">
      <w:startOverride w:val="129"/>
    </w:lvlOverride>
  </w:num>
  <w:num w:numId="85">
    <w:abstractNumId w:val="4"/>
    <w:lvlOverride w:ilvl="0">
      <w:startOverride w:val="131"/>
    </w:lvlOverride>
  </w:num>
  <w:num w:numId="86">
    <w:abstractNumId w:val="4"/>
    <w:lvlOverride w:ilvl="0">
      <w:startOverride w:val="133"/>
    </w:lvlOverride>
  </w:num>
  <w:num w:numId="87">
    <w:abstractNumId w:val="4"/>
    <w:lvlOverride w:ilvl="0">
      <w:startOverride w:val="135"/>
    </w:lvlOverride>
  </w:num>
  <w:num w:numId="88">
    <w:abstractNumId w:val="4"/>
    <w:lvlOverride w:ilvl="0">
      <w:startOverride w:val="136"/>
    </w:lvlOverride>
  </w:num>
  <w:num w:numId="89">
    <w:abstractNumId w:val="4"/>
    <w:lvlOverride w:ilvl="0">
      <w:startOverride w:val="138"/>
    </w:lvlOverride>
  </w:num>
  <w:num w:numId="90">
    <w:abstractNumId w:val="4"/>
    <w:lvlOverride w:ilvl="0">
      <w:startOverride w:val="140"/>
    </w:lvlOverride>
  </w:num>
  <w:num w:numId="91">
    <w:abstractNumId w:val="4"/>
    <w:lvlOverride w:ilvl="0">
      <w:startOverride w:val="142"/>
    </w:lvlOverride>
  </w:num>
  <w:num w:numId="92">
    <w:abstractNumId w:val="4"/>
    <w:lvlOverride w:ilvl="0">
      <w:startOverride w:val="14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T_AxisType.docx" TargetMode="External"/><Relationship Id="rId9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